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52" w:rsidRDefault="00D91752" w:rsidP="00D91752">
      <w:pPr>
        <w:jc w:val="center"/>
        <w:rPr>
          <w:b/>
        </w:rPr>
      </w:pPr>
      <w:r>
        <w:rPr>
          <w:b/>
        </w:rPr>
        <w:t>СОВЕТ ДЕПУТАТОВ</w:t>
      </w:r>
    </w:p>
    <w:p w:rsidR="00D91752" w:rsidRDefault="00D91752" w:rsidP="00D91752">
      <w:pPr>
        <w:jc w:val="center"/>
        <w:rPr>
          <w:b/>
          <w:bCs/>
        </w:rPr>
      </w:pPr>
      <w:r>
        <w:rPr>
          <w:b/>
        </w:rPr>
        <w:t>МУНИЦИПАЛЬНОГО ОКРУГА НОВОГИРЕЕВО</w:t>
      </w:r>
    </w:p>
    <w:p w:rsidR="00D91752" w:rsidRDefault="00D91752" w:rsidP="00D91752">
      <w:pPr>
        <w:jc w:val="center"/>
        <w:rPr>
          <w:b/>
        </w:rPr>
      </w:pPr>
      <w:r>
        <w:rPr>
          <w:b/>
        </w:rPr>
        <w:t>В ГОРОДЕ МОСКВЕ</w:t>
      </w:r>
    </w:p>
    <w:p w:rsidR="00D91752" w:rsidRDefault="00D91752" w:rsidP="00D91752">
      <w:pPr>
        <w:jc w:val="center"/>
        <w:rPr>
          <w:b/>
        </w:rPr>
      </w:pPr>
    </w:p>
    <w:p w:rsidR="00D91752" w:rsidRDefault="00D91752" w:rsidP="00D91752">
      <w:pPr>
        <w:jc w:val="center"/>
        <w:rPr>
          <w:b/>
        </w:rPr>
      </w:pPr>
      <w:r>
        <w:rPr>
          <w:b/>
        </w:rPr>
        <w:t>РЕШЕНИЕ</w:t>
      </w:r>
    </w:p>
    <w:p w:rsidR="00D91752" w:rsidRDefault="00D91752" w:rsidP="00D91752">
      <w:pPr>
        <w:autoSpaceDE w:val="0"/>
        <w:autoSpaceDN w:val="0"/>
        <w:adjustRightInd w:val="0"/>
        <w:jc w:val="center"/>
        <w:rPr>
          <w:b/>
        </w:rPr>
      </w:pPr>
    </w:p>
    <w:p w:rsidR="00D91752" w:rsidRDefault="00D91752" w:rsidP="00D91752">
      <w:pPr>
        <w:autoSpaceDE w:val="0"/>
        <w:autoSpaceDN w:val="0"/>
        <w:adjustRightInd w:val="0"/>
        <w:rPr>
          <w:bCs/>
          <w:u w:val="single"/>
        </w:rPr>
      </w:pPr>
      <w:r>
        <w:rPr>
          <w:u w:val="single"/>
        </w:rPr>
        <w:t>20 июня 2023 года №</w:t>
      </w:r>
      <w:r w:rsidR="00F05FD2">
        <w:rPr>
          <w:u w:val="single"/>
        </w:rPr>
        <w:t xml:space="preserve"> 02-08/23</w:t>
      </w:r>
    </w:p>
    <w:p w:rsidR="009B32F2" w:rsidRDefault="009B32F2" w:rsidP="00A00A4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9F65D7" w:rsidRDefault="009F65D7" w:rsidP="00D21E3F">
      <w:pPr>
        <w:ind w:right="4859"/>
        <w:jc w:val="both"/>
        <w:rPr>
          <w:b/>
        </w:rPr>
      </w:pPr>
    </w:p>
    <w:p w:rsidR="009F65D7" w:rsidRDefault="009F65D7" w:rsidP="00D21E3F">
      <w:pPr>
        <w:ind w:right="4859"/>
        <w:jc w:val="both"/>
        <w:rPr>
          <w:b/>
        </w:rPr>
      </w:pPr>
    </w:p>
    <w:p w:rsidR="00A00A4A" w:rsidRPr="005B1152" w:rsidRDefault="00A00A4A" w:rsidP="00D21E3F">
      <w:pPr>
        <w:ind w:right="4859"/>
        <w:jc w:val="both"/>
        <w:rPr>
          <w:b/>
        </w:rPr>
      </w:pPr>
      <w:r w:rsidRPr="005B1152">
        <w:rPr>
          <w:b/>
        </w:rPr>
        <w:t xml:space="preserve">О внесении изменений в решение </w:t>
      </w:r>
    </w:p>
    <w:p w:rsidR="00A00A4A" w:rsidRPr="005B1152" w:rsidRDefault="00A00A4A" w:rsidP="00D21E3F">
      <w:pPr>
        <w:ind w:right="4859"/>
        <w:jc w:val="both"/>
        <w:rPr>
          <w:b/>
        </w:rPr>
      </w:pPr>
      <w:r w:rsidRPr="005B1152">
        <w:rPr>
          <w:b/>
        </w:rPr>
        <w:t xml:space="preserve">Совета депутатов муниципального округа </w:t>
      </w:r>
      <w:r w:rsidR="008D58B5">
        <w:rPr>
          <w:b/>
        </w:rPr>
        <w:t>Новогиреево</w:t>
      </w:r>
      <w:r w:rsidRPr="005B1152">
        <w:rPr>
          <w:b/>
        </w:rPr>
        <w:t xml:space="preserve">  от</w:t>
      </w:r>
      <w:r w:rsidR="007A7ED7">
        <w:rPr>
          <w:b/>
        </w:rPr>
        <w:t>22</w:t>
      </w:r>
      <w:r>
        <w:rPr>
          <w:b/>
        </w:rPr>
        <w:t xml:space="preserve"> декабря </w:t>
      </w:r>
      <w:r w:rsidRPr="005B1152">
        <w:rPr>
          <w:b/>
        </w:rPr>
        <w:t>202</w:t>
      </w:r>
      <w:r>
        <w:rPr>
          <w:b/>
        </w:rPr>
        <w:t>2</w:t>
      </w:r>
      <w:r w:rsidRPr="005B1152">
        <w:rPr>
          <w:b/>
        </w:rPr>
        <w:t xml:space="preserve"> года №</w:t>
      </w:r>
      <w:r w:rsidR="007A7ED7">
        <w:rPr>
          <w:b/>
        </w:rPr>
        <w:t>02-05</w:t>
      </w:r>
      <w:r w:rsidRPr="005B1152">
        <w:rPr>
          <w:b/>
        </w:rPr>
        <w:t>/</w:t>
      </w:r>
      <w:r w:rsidR="007A7ED7">
        <w:rPr>
          <w:b/>
        </w:rPr>
        <w:t>22</w:t>
      </w:r>
      <w:r w:rsidRPr="005B1152">
        <w:rPr>
          <w:b/>
        </w:rPr>
        <w:t xml:space="preserve"> «О бюджете муниципального округа  </w:t>
      </w:r>
      <w:r w:rsidR="007A7ED7">
        <w:rPr>
          <w:b/>
        </w:rPr>
        <w:t>Новогиреево</w:t>
      </w:r>
      <w:r w:rsidRPr="005B1152">
        <w:rPr>
          <w:b/>
        </w:rPr>
        <w:t xml:space="preserve"> на 202</w:t>
      </w:r>
      <w:r>
        <w:rPr>
          <w:b/>
        </w:rPr>
        <w:t>3</w:t>
      </w:r>
      <w:r w:rsidRPr="005B1152">
        <w:rPr>
          <w:b/>
        </w:rPr>
        <w:t xml:space="preserve"> год и плановый период 202</w:t>
      </w:r>
      <w:r>
        <w:rPr>
          <w:b/>
        </w:rPr>
        <w:t>4</w:t>
      </w:r>
      <w:r w:rsidRPr="005B1152">
        <w:rPr>
          <w:b/>
        </w:rPr>
        <w:t xml:space="preserve"> и 202</w:t>
      </w:r>
      <w:r>
        <w:rPr>
          <w:b/>
        </w:rPr>
        <w:t>5</w:t>
      </w:r>
      <w:r w:rsidRPr="005B1152">
        <w:rPr>
          <w:b/>
        </w:rPr>
        <w:t xml:space="preserve"> годов».</w:t>
      </w:r>
    </w:p>
    <w:p w:rsidR="00A00A4A" w:rsidRPr="005B1152" w:rsidRDefault="00A00A4A" w:rsidP="00536AAE">
      <w:pPr>
        <w:spacing w:line="360" w:lineRule="auto"/>
        <w:ind w:right="4860"/>
        <w:jc w:val="both"/>
        <w:rPr>
          <w:b/>
        </w:rPr>
      </w:pPr>
    </w:p>
    <w:p w:rsidR="00A00A4A" w:rsidRPr="005B1152" w:rsidRDefault="00A00A4A" w:rsidP="00536AAE">
      <w:pPr>
        <w:spacing w:line="360" w:lineRule="auto"/>
        <w:ind w:firstLine="708"/>
        <w:jc w:val="both"/>
        <w:rPr>
          <w:b/>
        </w:rPr>
      </w:pPr>
      <w:r w:rsidRPr="005B1152">
        <w:t xml:space="preserve">В соответствии с Бюджетным кодексом Российской Федерации, Федеральным законом </w:t>
      </w:r>
      <w:r w:rsidRPr="005B1152">
        <w:rPr>
          <w:spacing w:val="1"/>
        </w:rPr>
        <w:t xml:space="preserve">от 6 октября 2003 года № 131-ФЗ «Об общих принципах организации местного самоуправления в Российской Федерации», законами города Москвы от 6 ноября 2002 года № 56 «Об организации местного самоуправления в городе Москве», от 10 сентября 2008 года № 39 «О бюджетном устройстве и бюджетном процессе в городе Москве, </w:t>
      </w:r>
      <w:r w:rsidR="00536AAE">
        <w:rPr>
          <w:spacing w:val="1"/>
        </w:rPr>
        <w:t xml:space="preserve">от 02 ноября </w:t>
      </w:r>
      <w:r w:rsidR="00536AAE" w:rsidRPr="00C06A84">
        <w:rPr>
          <w:spacing w:val="1"/>
        </w:rPr>
        <w:t>2022</w:t>
      </w:r>
      <w:r w:rsidR="00536AAE">
        <w:rPr>
          <w:spacing w:val="1"/>
        </w:rPr>
        <w:t xml:space="preserve"> года № 30</w:t>
      </w:r>
      <w:r w:rsidR="00536AAE" w:rsidRPr="00C06A84">
        <w:rPr>
          <w:spacing w:val="1"/>
        </w:rPr>
        <w:t xml:space="preserve"> «О бюджете города Москвы на 2023 год и плановый период 2024 и 2025 годов»</w:t>
      </w:r>
      <w:r w:rsidRPr="005B1152">
        <w:rPr>
          <w:spacing w:val="1"/>
        </w:rPr>
        <w:t xml:space="preserve">, статьей 9 </w:t>
      </w:r>
      <w:r w:rsidRPr="005B1152">
        <w:t xml:space="preserve">Устава муниципального округа </w:t>
      </w:r>
      <w:r w:rsidR="007A7ED7">
        <w:t>Новогиреево</w:t>
      </w:r>
      <w:r w:rsidRPr="005B1152">
        <w:t xml:space="preserve">, Положением о бюджетном процессе в муниципальном округе </w:t>
      </w:r>
      <w:r w:rsidR="0030455B">
        <w:t>Новогиреево</w:t>
      </w:r>
      <w:r w:rsidRPr="005B1152">
        <w:t xml:space="preserve">, </w:t>
      </w:r>
      <w:r w:rsidRPr="005B1152">
        <w:rPr>
          <w:b/>
        </w:rPr>
        <w:t>Совет депутатов решил:</w:t>
      </w:r>
    </w:p>
    <w:p w:rsidR="00A00A4A" w:rsidRDefault="00A00A4A" w:rsidP="00536AAE">
      <w:pPr>
        <w:spacing w:line="360" w:lineRule="auto"/>
        <w:jc w:val="both"/>
        <w:rPr>
          <w:szCs w:val="20"/>
          <w:lang w:eastAsia="ar-SA"/>
        </w:rPr>
      </w:pPr>
      <w:r w:rsidRPr="005B1152">
        <w:t>1.</w:t>
      </w:r>
      <w:r w:rsidRPr="005B1152">
        <w:rPr>
          <w:szCs w:val="20"/>
          <w:lang w:eastAsia="ar-SA"/>
        </w:rPr>
        <w:t xml:space="preserve">Внести в решение Совета депутатов муниципального округа </w:t>
      </w:r>
      <w:r w:rsidR="007A7ED7">
        <w:rPr>
          <w:szCs w:val="20"/>
          <w:lang w:eastAsia="ar-SA"/>
        </w:rPr>
        <w:t>Новогиреево</w:t>
      </w:r>
      <w:r w:rsidRPr="005B1152">
        <w:rPr>
          <w:szCs w:val="20"/>
          <w:lang w:eastAsia="ar-SA"/>
        </w:rPr>
        <w:t xml:space="preserve">  от</w:t>
      </w:r>
      <w:r w:rsidR="007A7ED7">
        <w:rPr>
          <w:szCs w:val="20"/>
          <w:lang w:eastAsia="ar-SA"/>
        </w:rPr>
        <w:t>22</w:t>
      </w:r>
      <w:r w:rsidRPr="005B1152">
        <w:rPr>
          <w:szCs w:val="20"/>
          <w:lang w:eastAsia="ar-SA"/>
        </w:rPr>
        <w:t xml:space="preserve"> декабря 202</w:t>
      </w:r>
      <w:r w:rsidR="0058697C">
        <w:rPr>
          <w:szCs w:val="20"/>
          <w:lang w:eastAsia="ar-SA"/>
        </w:rPr>
        <w:t>2</w:t>
      </w:r>
      <w:r w:rsidRPr="005B1152">
        <w:rPr>
          <w:szCs w:val="20"/>
          <w:lang w:eastAsia="ar-SA"/>
        </w:rPr>
        <w:t xml:space="preserve">г. № </w:t>
      </w:r>
      <w:r w:rsidR="007A7ED7">
        <w:rPr>
          <w:szCs w:val="20"/>
          <w:lang w:eastAsia="ar-SA"/>
        </w:rPr>
        <w:t>02-05</w:t>
      </w:r>
      <w:r w:rsidRPr="005B1152">
        <w:rPr>
          <w:szCs w:val="20"/>
          <w:lang w:eastAsia="ar-SA"/>
        </w:rPr>
        <w:t>/</w:t>
      </w:r>
      <w:r w:rsidR="007A7ED7">
        <w:rPr>
          <w:szCs w:val="20"/>
          <w:lang w:eastAsia="ar-SA"/>
        </w:rPr>
        <w:t>22</w:t>
      </w:r>
      <w:r w:rsidRPr="005B1152">
        <w:rPr>
          <w:szCs w:val="20"/>
          <w:lang w:eastAsia="ar-SA"/>
        </w:rPr>
        <w:t xml:space="preserve"> «О бюджете муниципального округа </w:t>
      </w:r>
      <w:r w:rsidR="007A7ED7">
        <w:rPr>
          <w:szCs w:val="20"/>
          <w:lang w:eastAsia="ar-SA"/>
        </w:rPr>
        <w:t>Новогиреево</w:t>
      </w:r>
      <w:r w:rsidRPr="005B1152">
        <w:rPr>
          <w:szCs w:val="20"/>
          <w:lang w:eastAsia="ar-SA"/>
        </w:rPr>
        <w:t xml:space="preserve"> на 202</w:t>
      </w:r>
      <w:r w:rsidR="0058697C">
        <w:rPr>
          <w:szCs w:val="20"/>
          <w:lang w:eastAsia="ar-SA"/>
        </w:rPr>
        <w:t>3</w:t>
      </w:r>
      <w:r w:rsidRPr="005B1152">
        <w:rPr>
          <w:szCs w:val="20"/>
          <w:lang w:eastAsia="ar-SA"/>
        </w:rPr>
        <w:t xml:space="preserve"> год и плановый период 202</w:t>
      </w:r>
      <w:r w:rsidR="0058697C">
        <w:rPr>
          <w:szCs w:val="20"/>
          <w:lang w:eastAsia="ar-SA"/>
        </w:rPr>
        <w:t>4</w:t>
      </w:r>
      <w:r w:rsidRPr="005B1152">
        <w:rPr>
          <w:szCs w:val="20"/>
          <w:lang w:eastAsia="ar-SA"/>
        </w:rPr>
        <w:t xml:space="preserve"> и 202</w:t>
      </w:r>
      <w:r w:rsidR="0058697C">
        <w:rPr>
          <w:szCs w:val="20"/>
          <w:lang w:eastAsia="ar-SA"/>
        </w:rPr>
        <w:t>5</w:t>
      </w:r>
      <w:r w:rsidRPr="005B1152">
        <w:rPr>
          <w:szCs w:val="20"/>
          <w:lang w:eastAsia="ar-SA"/>
        </w:rPr>
        <w:t xml:space="preserve"> годов» следующие изменения:</w:t>
      </w:r>
    </w:p>
    <w:p w:rsidR="007A7ED7" w:rsidRPr="0008566C" w:rsidRDefault="007A7ED7" w:rsidP="00513769">
      <w:pPr>
        <w:spacing w:line="360" w:lineRule="auto"/>
        <w:jc w:val="both"/>
        <w:rPr>
          <w:szCs w:val="20"/>
          <w:lang w:eastAsia="ar-SA"/>
        </w:rPr>
      </w:pPr>
      <w:r>
        <w:rPr>
          <w:szCs w:val="20"/>
          <w:lang w:eastAsia="ar-SA"/>
        </w:rPr>
        <w:t>1.1.</w:t>
      </w:r>
      <w:r w:rsidRPr="0008566C">
        <w:rPr>
          <w:szCs w:val="20"/>
          <w:lang w:eastAsia="ar-SA"/>
        </w:rPr>
        <w:t xml:space="preserve">Приложение </w:t>
      </w:r>
      <w:r w:rsidR="00FF3CAD">
        <w:rPr>
          <w:szCs w:val="20"/>
          <w:lang w:eastAsia="ar-SA"/>
        </w:rPr>
        <w:t>2</w:t>
      </w:r>
      <w:r w:rsidRPr="0008566C">
        <w:rPr>
          <w:szCs w:val="20"/>
          <w:lang w:eastAsia="ar-SA"/>
        </w:rPr>
        <w:t xml:space="preserve"> «</w:t>
      </w:r>
      <w:r w:rsidR="000C0EA1" w:rsidRPr="000C0EA1">
        <w:rPr>
          <w:szCs w:val="20"/>
          <w:lang w:eastAsia="ar-SA"/>
        </w:rPr>
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муниципального округа Новогиреево на 2023 год и плановый период 2024 и 2025 годов</w:t>
      </w:r>
      <w:r w:rsidRPr="0008566C">
        <w:rPr>
          <w:szCs w:val="20"/>
          <w:lang w:eastAsia="ar-SA"/>
        </w:rPr>
        <w:t xml:space="preserve">» изложить в новой редакции согласно приложению </w:t>
      </w:r>
      <w:r>
        <w:rPr>
          <w:szCs w:val="20"/>
          <w:lang w:eastAsia="ar-SA"/>
        </w:rPr>
        <w:t>1</w:t>
      </w:r>
      <w:r w:rsidRPr="0008566C">
        <w:rPr>
          <w:szCs w:val="20"/>
          <w:lang w:eastAsia="ar-SA"/>
        </w:rPr>
        <w:t xml:space="preserve"> к настоящему решению.</w:t>
      </w:r>
    </w:p>
    <w:p w:rsidR="007A7ED7" w:rsidRPr="0008566C" w:rsidRDefault="007A7ED7" w:rsidP="00513769">
      <w:pPr>
        <w:spacing w:line="360" w:lineRule="auto"/>
        <w:jc w:val="both"/>
        <w:rPr>
          <w:szCs w:val="20"/>
          <w:lang w:eastAsia="ar-SA"/>
        </w:rPr>
      </w:pPr>
      <w:r>
        <w:rPr>
          <w:szCs w:val="20"/>
          <w:lang w:eastAsia="ar-SA"/>
        </w:rPr>
        <w:lastRenderedPageBreak/>
        <w:t>1.2.</w:t>
      </w:r>
      <w:r w:rsidRPr="0008566C">
        <w:rPr>
          <w:szCs w:val="20"/>
          <w:lang w:eastAsia="ar-SA"/>
        </w:rPr>
        <w:t xml:space="preserve">Приложение </w:t>
      </w:r>
      <w:r w:rsidR="000C0EA1">
        <w:rPr>
          <w:szCs w:val="20"/>
          <w:lang w:eastAsia="ar-SA"/>
        </w:rPr>
        <w:t>3</w:t>
      </w:r>
      <w:r w:rsidRPr="0008566C">
        <w:rPr>
          <w:szCs w:val="20"/>
          <w:lang w:eastAsia="ar-SA"/>
        </w:rPr>
        <w:t xml:space="preserve"> «</w:t>
      </w:r>
      <w:r w:rsidR="000C0EA1" w:rsidRPr="000C0EA1">
        <w:rPr>
          <w:szCs w:val="20"/>
          <w:lang w:eastAsia="ar-SA"/>
        </w:rPr>
        <w:t>Ведомственная структура расходов бюджета муниципального округа Новогиреево на 2023 год и плановый период 2024 и 2025 годов</w:t>
      </w:r>
      <w:r w:rsidRPr="0008566C">
        <w:rPr>
          <w:szCs w:val="20"/>
          <w:lang w:eastAsia="ar-SA"/>
        </w:rPr>
        <w:t xml:space="preserve">» изложить в новой редакции согласно приложению </w:t>
      </w:r>
      <w:r>
        <w:rPr>
          <w:szCs w:val="20"/>
          <w:lang w:eastAsia="ar-SA"/>
        </w:rPr>
        <w:t>2</w:t>
      </w:r>
      <w:r w:rsidRPr="0008566C">
        <w:rPr>
          <w:szCs w:val="20"/>
          <w:lang w:eastAsia="ar-SA"/>
        </w:rPr>
        <w:t xml:space="preserve"> к настоящему решению.</w:t>
      </w:r>
    </w:p>
    <w:p w:rsidR="000C0EA1" w:rsidRPr="000C0EA1" w:rsidRDefault="000C0EA1" w:rsidP="00513769">
      <w:pPr>
        <w:spacing w:line="360" w:lineRule="auto"/>
        <w:jc w:val="both"/>
        <w:rPr>
          <w:szCs w:val="20"/>
          <w:lang w:eastAsia="ar-SA"/>
        </w:rPr>
      </w:pPr>
      <w:r w:rsidRPr="000C0EA1">
        <w:rPr>
          <w:szCs w:val="20"/>
          <w:lang w:eastAsia="ar-SA"/>
        </w:rPr>
        <w:t>2.Опубликовать настоящее решение в бюллетене «Московский муниципальный вестник» и разместить на официальном сайте муниципального округа</w:t>
      </w:r>
      <w:r w:rsidR="00F05FD2">
        <w:rPr>
          <w:szCs w:val="20"/>
          <w:lang w:eastAsia="ar-SA"/>
        </w:rPr>
        <w:t xml:space="preserve"> </w:t>
      </w:r>
      <w:r w:rsidRPr="000C0EA1">
        <w:rPr>
          <w:szCs w:val="20"/>
          <w:lang w:eastAsia="ar-SA"/>
        </w:rPr>
        <w:t xml:space="preserve">Новогиреево </w:t>
      </w:r>
      <w:hyperlink r:id="rId7" w:history="1">
        <w:r w:rsidRPr="000C6A03">
          <w:rPr>
            <w:rStyle w:val="af0"/>
            <w:szCs w:val="20"/>
            <w:lang w:eastAsia="ar-SA"/>
          </w:rPr>
          <w:t>www.mo-novogireevo.ru</w:t>
        </w:r>
      </w:hyperlink>
      <w:r w:rsidRPr="000C0EA1">
        <w:rPr>
          <w:szCs w:val="20"/>
          <w:lang w:eastAsia="ar-SA"/>
        </w:rPr>
        <w:t>.</w:t>
      </w:r>
    </w:p>
    <w:p w:rsidR="000C0EA1" w:rsidRPr="000C0EA1" w:rsidRDefault="000C0EA1" w:rsidP="000C0EA1">
      <w:pPr>
        <w:spacing w:line="360" w:lineRule="auto"/>
        <w:rPr>
          <w:szCs w:val="20"/>
          <w:lang w:eastAsia="ar-SA"/>
        </w:rPr>
      </w:pPr>
      <w:r w:rsidRPr="000C0EA1">
        <w:rPr>
          <w:szCs w:val="20"/>
          <w:lang w:eastAsia="ar-SA"/>
        </w:rPr>
        <w:t>3.Контроль исполнения настоящего решения возложить на главу муниципального округа  Новогиреево</w:t>
      </w:r>
      <w:r w:rsidR="000E2558">
        <w:rPr>
          <w:szCs w:val="20"/>
          <w:lang w:eastAsia="ar-SA"/>
        </w:rPr>
        <w:t xml:space="preserve"> </w:t>
      </w:r>
      <w:r w:rsidRPr="000C0EA1">
        <w:rPr>
          <w:szCs w:val="20"/>
          <w:lang w:eastAsia="ar-SA"/>
        </w:rPr>
        <w:t>Чикунова В.М.</w:t>
      </w:r>
    </w:p>
    <w:p w:rsidR="000C0EA1" w:rsidRPr="000C0EA1" w:rsidRDefault="000C0EA1" w:rsidP="000C0EA1">
      <w:pPr>
        <w:spacing w:line="360" w:lineRule="auto"/>
        <w:rPr>
          <w:szCs w:val="20"/>
          <w:lang w:eastAsia="ar-SA"/>
        </w:rPr>
      </w:pPr>
    </w:p>
    <w:p w:rsidR="000C0EA1" w:rsidRPr="000C0EA1" w:rsidRDefault="000C0EA1" w:rsidP="000C0EA1">
      <w:pPr>
        <w:rPr>
          <w:b/>
          <w:szCs w:val="20"/>
          <w:lang w:eastAsia="ar-SA"/>
        </w:rPr>
      </w:pPr>
      <w:r w:rsidRPr="000C0EA1">
        <w:rPr>
          <w:b/>
          <w:szCs w:val="20"/>
          <w:lang w:eastAsia="ar-SA"/>
        </w:rPr>
        <w:t>Глава муниципального округа</w:t>
      </w:r>
    </w:p>
    <w:p w:rsidR="000C0EA1" w:rsidRPr="000C0EA1" w:rsidRDefault="000C0EA1" w:rsidP="000C0EA1">
      <w:pPr>
        <w:rPr>
          <w:b/>
          <w:szCs w:val="20"/>
          <w:lang w:eastAsia="ar-SA"/>
        </w:rPr>
      </w:pPr>
      <w:r w:rsidRPr="000C0EA1">
        <w:rPr>
          <w:b/>
          <w:szCs w:val="20"/>
          <w:lang w:eastAsia="ar-SA"/>
        </w:rPr>
        <w:t>Новогиреево</w:t>
      </w:r>
      <w:r w:rsidRPr="000C0EA1">
        <w:rPr>
          <w:b/>
          <w:szCs w:val="20"/>
          <w:lang w:eastAsia="ar-SA"/>
        </w:rPr>
        <w:tab/>
      </w:r>
      <w:r w:rsidRPr="000C0EA1">
        <w:rPr>
          <w:b/>
          <w:szCs w:val="20"/>
          <w:lang w:eastAsia="ar-SA"/>
        </w:rPr>
        <w:tab/>
      </w:r>
      <w:r w:rsidRPr="000C0EA1">
        <w:rPr>
          <w:b/>
          <w:szCs w:val="20"/>
          <w:lang w:eastAsia="ar-SA"/>
        </w:rPr>
        <w:tab/>
      </w:r>
      <w:r w:rsidRPr="000C0EA1">
        <w:rPr>
          <w:b/>
          <w:szCs w:val="20"/>
          <w:lang w:eastAsia="ar-SA"/>
        </w:rPr>
        <w:tab/>
      </w:r>
      <w:r w:rsidRPr="000C0EA1">
        <w:rPr>
          <w:b/>
          <w:szCs w:val="20"/>
          <w:lang w:eastAsia="ar-SA"/>
        </w:rPr>
        <w:tab/>
      </w:r>
      <w:r w:rsidRPr="000C0EA1">
        <w:rPr>
          <w:b/>
          <w:szCs w:val="20"/>
          <w:lang w:eastAsia="ar-SA"/>
        </w:rPr>
        <w:tab/>
      </w:r>
      <w:r w:rsidRPr="000C0EA1">
        <w:rPr>
          <w:b/>
          <w:szCs w:val="20"/>
          <w:lang w:eastAsia="ar-SA"/>
        </w:rPr>
        <w:tab/>
      </w:r>
      <w:r w:rsidRPr="000C0EA1">
        <w:rPr>
          <w:b/>
          <w:szCs w:val="20"/>
          <w:lang w:eastAsia="ar-SA"/>
        </w:rPr>
        <w:tab/>
      </w:r>
      <w:r w:rsidRPr="000C0EA1">
        <w:rPr>
          <w:b/>
          <w:szCs w:val="20"/>
          <w:lang w:eastAsia="ar-SA"/>
        </w:rPr>
        <w:tab/>
        <w:t>В.М. Чикунов</w:t>
      </w:r>
    </w:p>
    <w:p w:rsidR="000C0EA1" w:rsidRPr="000C0EA1" w:rsidRDefault="000C0EA1" w:rsidP="000C0EA1">
      <w:pPr>
        <w:rPr>
          <w:szCs w:val="20"/>
          <w:lang w:eastAsia="ar-SA"/>
        </w:rPr>
      </w:pPr>
    </w:p>
    <w:p w:rsidR="006C4D43" w:rsidRDefault="006C4D43"/>
    <w:p w:rsidR="00EE52D6" w:rsidRDefault="00EE52D6"/>
    <w:p w:rsidR="00EE52D6" w:rsidRDefault="00EE52D6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0C0EA1" w:rsidRDefault="000C0EA1"/>
    <w:p w:rsidR="00513769" w:rsidRDefault="00513769"/>
    <w:p w:rsidR="00513769" w:rsidRDefault="00513769"/>
    <w:p w:rsidR="00D91752" w:rsidRDefault="00D91752"/>
    <w:p w:rsidR="00D91752" w:rsidRDefault="00D91752"/>
    <w:p w:rsidR="00D91752" w:rsidRDefault="00D91752"/>
    <w:p w:rsidR="00D91752" w:rsidRDefault="00D91752"/>
    <w:p w:rsidR="00D91752" w:rsidRDefault="00D91752"/>
    <w:p w:rsidR="00EE52D6" w:rsidRDefault="00EE52D6"/>
    <w:p w:rsidR="00EE52D6" w:rsidRDefault="00EE52D6" w:rsidP="009F65D7">
      <w:pPr>
        <w:jc w:val="both"/>
        <w:rPr>
          <w:sz w:val="25"/>
          <w:szCs w:val="25"/>
        </w:rPr>
      </w:pPr>
    </w:p>
    <w:p w:rsidR="00313843" w:rsidRPr="00DC28C7" w:rsidRDefault="00313843" w:rsidP="00313843">
      <w:pPr>
        <w:ind w:left="5664"/>
        <w:jc w:val="both"/>
        <w:rPr>
          <w:rFonts w:eastAsia="Calibri"/>
          <w:bCs/>
          <w:sz w:val="24"/>
          <w:szCs w:val="24"/>
          <w:lang w:eastAsia="en-US"/>
        </w:rPr>
      </w:pPr>
      <w:r w:rsidRPr="00DC28C7">
        <w:rPr>
          <w:rFonts w:eastAsia="Calibri"/>
          <w:bCs/>
          <w:sz w:val="24"/>
          <w:szCs w:val="24"/>
          <w:lang w:eastAsia="en-US"/>
        </w:rPr>
        <w:t xml:space="preserve">Приложение </w:t>
      </w:r>
      <w:r w:rsidR="009D7D71">
        <w:rPr>
          <w:rFonts w:eastAsia="Calibri"/>
          <w:bCs/>
          <w:sz w:val="24"/>
          <w:szCs w:val="24"/>
          <w:lang w:eastAsia="en-US"/>
        </w:rPr>
        <w:t>1</w:t>
      </w:r>
    </w:p>
    <w:p w:rsidR="00313843" w:rsidRDefault="00313843" w:rsidP="00313843">
      <w:pPr>
        <w:ind w:left="5664"/>
        <w:jc w:val="both"/>
        <w:rPr>
          <w:rFonts w:eastAsia="Calibri"/>
          <w:bCs/>
          <w:sz w:val="24"/>
          <w:szCs w:val="24"/>
          <w:lang w:eastAsia="en-US"/>
        </w:rPr>
      </w:pPr>
      <w:r w:rsidRPr="00DC28C7">
        <w:rPr>
          <w:rFonts w:eastAsia="Calibri"/>
          <w:bCs/>
          <w:sz w:val="24"/>
          <w:szCs w:val="24"/>
          <w:lang w:eastAsia="en-US"/>
        </w:rPr>
        <w:t xml:space="preserve">к  решению Совета депутатов </w:t>
      </w:r>
    </w:p>
    <w:p w:rsidR="00313843" w:rsidRPr="00DC28C7" w:rsidRDefault="00313843" w:rsidP="00313843">
      <w:pPr>
        <w:ind w:left="5664"/>
        <w:jc w:val="both"/>
        <w:rPr>
          <w:rFonts w:eastAsia="Calibri"/>
          <w:bCs/>
          <w:sz w:val="24"/>
          <w:szCs w:val="24"/>
          <w:lang w:eastAsia="en-US"/>
        </w:rPr>
      </w:pPr>
      <w:r w:rsidRPr="00DC28C7">
        <w:rPr>
          <w:rFonts w:eastAsia="Calibri"/>
          <w:bCs/>
          <w:sz w:val="24"/>
          <w:szCs w:val="24"/>
          <w:lang w:eastAsia="en-US"/>
        </w:rPr>
        <w:t xml:space="preserve">муниципального округа </w:t>
      </w:r>
      <w:r>
        <w:rPr>
          <w:rFonts w:eastAsia="Calibri"/>
          <w:bCs/>
          <w:sz w:val="24"/>
          <w:szCs w:val="24"/>
          <w:lang w:eastAsia="en-US"/>
        </w:rPr>
        <w:t>Новогиреево</w:t>
      </w:r>
    </w:p>
    <w:p w:rsidR="00313843" w:rsidRPr="00DC28C7" w:rsidRDefault="00F05FD2" w:rsidP="00313843">
      <w:pPr>
        <w:ind w:left="5664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от </w:t>
      </w:r>
      <w:r w:rsidR="00313843" w:rsidRPr="00DC28C7">
        <w:rPr>
          <w:rFonts w:eastAsia="Calibri"/>
          <w:bCs/>
          <w:sz w:val="24"/>
          <w:szCs w:val="24"/>
          <w:lang w:eastAsia="en-US"/>
        </w:rPr>
        <w:t>«</w:t>
      </w:r>
      <w:r w:rsidR="009D7D71">
        <w:rPr>
          <w:rFonts w:eastAsia="Calibri"/>
          <w:bCs/>
          <w:sz w:val="24"/>
          <w:szCs w:val="24"/>
          <w:lang w:eastAsia="en-US"/>
        </w:rPr>
        <w:t>20</w:t>
      </w:r>
      <w:r w:rsidR="00313843" w:rsidRPr="00DC28C7">
        <w:rPr>
          <w:rFonts w:eastAsia="Calibri"/>
          <w:bCs/>
          <w:sz w:val="24"/>
          <w:szCs w:val="24"/>
          <w:lang w:eastAsia="en-US"/>
        </w:rPr>
        <w:t xml:space="preserve"> »</w:t>
      </w:r>
      <w:r w:rsidR="009D7D71">
        <w:rPr>
          <w:rFonts w:eastAsia="Calibri"/>
          <w:bCs/>
          <w:sz w:val="24"/>
          <w:szCs w:val="24"/>
          <w:lang w:eastAsia="en-US"/>
        </w:rPr>
        <w:t xml:space="preserve"> июня 2023</w:t>
      </w:r>
      <w:r w:rsidR="00313843" w:rsidRPr="00DC28C7">
        <w:rPr>
          <w:rFonts w:eastAsia="Calibri"/>
          <w:bCs/>
          <w:sz w:val="24"/>
          <w:szCs w:val="24"/>
          <w:lang w:eastAsia="en-US"/>
        </w:rPr>
        <w:t xml:space="preserve"> года №</w:t>
      </w:r>
      <w:r>
        <w:rPr>
          <w:rFonts w:eastAsia="Calibri"/>
          <w:bCs/>
          <w:sz w:val="24"/>
          <w:szCs w:val="24"/>
          <w:lang w:eastAsia="en-US"/>
        </w:rPr>
        <w:t xml:space="preserve"> 02-08/23</w:t>
      </w:r>
    </w:p>
    <w:p w:rsidR="00313843" w:rsidRDefault="00313843" w:rsidP="00313843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313843" w:rsidRPr="00EF054F" w:rsidRDefault="00313843" w:rsidP="00313843">
      <w:pPr>
        <w:autoSpaceDE w:val="0"/>
        <w:autoSpaceDN w:val="0"/>
        <w:adjustRightInd w:val="0"/>
        <w:jc w:val="center"/>
        <w:rPr>
          <w:b/>
        </w:rPr>
      </w:pPr>
      <w:r w:rsidRPr="00EF054F">
        <w:rPr>
          <w:rFonts w:eastAsia="Calibri"/>
          <w:b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</w:t>
      </w:r>
      <w:r w:rsidRPr="00EF054F">
        <w:rPr>
          <w:b/>
        </w:rPr>
        <w:t xml:space="preserve">муниципального округа Новогиреево на 2023 год </w:t>
      </w:r>
    </w:p>
    <w:p w:rsidR="00313843" w:rsidRPr="00EF054F" w:rsidRDefault="00313843" w:rsidP="00313843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EF054F">
        <w:rPr>
          <w:b/>
          <w:bCs/>
        </w:rPr>
        <w:t>и плановый период 2024 и 2025 годов</w:t>
      </w:r>
    </w:p>
    <w:p w:rsidR="00313843" w:rsidRPr="00704971" w:rsidRDefault="00313843" w:rsidP="00704971">
      <w:pPr>
        <w:autoSpaceDE w:val="0"/>
        <w:autoSpaceDN w:val="0"/>
        <w:adjustRightInd w:val="0"/>
        <w:jc w:val="right"/>
      </w:pPr>
      <w:r w:rsidRPr="00EF054F">
        <w:t>тыс. рублей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567"/>
        <w:gridCol w:w="567"/>
        <w:gridCol w:w="1701"/>
        <w:gridCol w:w="709"/>
        <w:gridCol w:w="1134"/>
        <w:gridCol w:w="1134"/>
        <w:gridCol w:w="1134"/>
      </w:tblGrid>
      <w:tr w:rsidR="00313843" w:rsidRPr="00D32627" w:rsidTr="00D91752">
        <w:trPr>
          <w:jc w:val="center"/>
        </w:trPr>
        <w:tc>
          <w:tcPr>
            <w:tcW w:w="297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Наименование</w:t>
            </w:r>
          </w:p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ПР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2025 год</w:t>
            </w:r>
          </w:p>
        </w:tc>
      </w:tr>
      <w:tr w:rsidR="00313843" w:rsidRPr="00D32627" w:rsidTr="00EE16B7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ОБЩЕГОСУДАСТВЕННЫЕ ВОПРОСЫ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13843" w:rsidRPr="00D32627" w:rsidRDefault="00313843" w:rsidP="003B763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</w:t>
            </w:r>
            <w:r w:rsidR="00C00E04">
              <w:rPr>
                <w:sz w:val="24"/>
                <w:szCs w:val="24"/>
              </w:rPr>
              <w:t>4644,5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3B763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19545,1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3B763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19545,1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ind w:firstLine="34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8389,1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5954,0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5954,0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  <w:vAlign w:val="bottom"/>
          </w:tcPr>
          <w:p w:rsidR="00313843" w:rsidRPr="00D32627" w:rsidRDefault="00313843" w:rsidP="00D9175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8295,9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8295,9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8295,9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  <w:vAlign w:val="bottom"/>
          </w:tcPr>
          <w:p w:rsidR="00313843" w:rsidRPr="00D32627" w:rsidRDefault="00313843" w:rsidP="00D9175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Расходы на выплаты персоналу в целях </w:t>
            </w:r>
            <w:r w:rsidRPr="00D32627">
              <w:rPr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  <w:vAlign w:val="bottom"/>
          </w:tcPr>
          <w:p w:rsidR="00313843" w:rsidRPr="00D32627" w:rsidRDefault="00313843" w:rsidP="00D9175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ind w:firstLine="3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13843" w:rsidRPr="00D32627" w:rsidRDefault="00D85E29" w:rsidP="00D91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</w:t>
            </w:r>
            <w:r w:rsidRPr="00D32627">
              <w:rPr>
                <w:rFonts w:eastAsia="Batang"/>
                <w:sz w:val="24"/>
                <w:szCs w:val="24"/>
              </w:rPr>
              <w:t>А</w:t>
            </w:r>
            <w:r w:rsidRPr="00D32627">
              <w:rPr>
                <w:sz w:val="24"/>
                <w:szCs w:val="24"/>
              </w:rPr>
              <w:t>0100200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</w:t>
            </w:r>
            <w:r w:rsidRPr="00D32627">
              <w:rPr>
                <w:rFonts w:eastAsia="Batang"/>
                <w:sz w:val="24"/>
                <w:szCs w:val="24"/>
              </w:rPr>
              <w:t>А</w:t>
            </w:r>
            <w:r w:rsidRPr="00D32627">
              <w:rPr>
                <w:sz w:val="24"/>
                <w:szCs w:val="24"/>
              </w:rPr>
              <w:t>0100200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</w:tr>
      <w:tr w:rsidR="00313843" w:rsidRPr="00D32627" w:rsidTr="00D91752">
        <w:trPr>
          <w:jc w:val="center"/>
        </w:trPr>
        <w:tc>
          <w:tcPr>
            <w:tcW w:w="2977" w:type="dxa"/>
          </w:tcPr>
          <w:p w:rsidR="00313843" w:rsidRPr="00D32627" w:rsidRDefault="00313843" w:rsidP="00D9175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</w:t>
            </w:r>
            <w:r w:rsidRPr="00D32627">
              <w:rPr>
                <w:rFonts w:eastAsia="Batang"/>
                <w:sz w:val="24"/>
                <w:szCs w:val="24"/>
              </w:rPr>
              <w:t>А</w:t>
            </w:r>
            <w:r w:rsidRPr="00D32627">
              <w:rPr>
                <w:sz w:val="24"/>
                <w:szCs w:val="24"/>
              </w:rPr>
              <w:t>0100200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</w:tr>
      <w:tr w:rsidR="00D40F12" w:rsidRPr="00D32627" w:rsidTr="00100C41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12" w:rsidRPr="008E75C8" w:rsidRDefault="00975B07" w:rsidP="00D40F1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F0FE3">
              <w:rPr>
                <w:sz w:val="24"/>
                <w:szCs w:val="24"/>
              </w:rPr>
              <w:t>Иной межбюджетный трансферт бюджетам внутригородских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F12" w:rsidRPr="008E75C8" w:rsidRDefault="00D40F12" w:rsidP="00D40F12">
            <w:pPr>
              <w:ind w:left="-62" w:right="-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E75C8">
              <w:rPr>
                <w:rFonts w:eastAsia="Calibri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F12" w:rsidRPr="008E75C8" w:rsidRDefault="00D40F12" w:rsidP="00D40F12">
            <w:pPr>
              <w:ind w:left="-62" w:right="-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E75C8">
              <w:rPr>
                <w:rFonts w:eastAsia="Calibri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F12" w:rsidRPr="008E75C8" w:rsidRDefault="00D40F12" w:rsidP="00D40F12">
            <w:pPr>
              <w:ind w:lef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E75C8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F12" w:rsidRPr="008E75C8" w:rsidRDefault="00D40F12" w:rsidP="00D40F12">
            <w:pPr>
              <w:ind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40F12">
              <w:rPr>
                <w:sz w:val="24"/>
                <w:szCs w:val="24"/>
              </w:rPr>
              <w:t>2640,0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40F12" w:rsidRPr="00D32627" w:rsidTr="00975B07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F12" w:rsidRPr="008E75C8" w:rsidRDefault="00975B07" w:rsidP="00D40F1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B03A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F12" w:rsidRPr="008E75C8" w:rsidRDefault="00D40F12" w:rsidP="00D40F12">
            <w:pPr>
              <w:ind w:left="-62" w:right="-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E75C8">
              <w:rPr>
                <w:rFonts w:eastAsia="Calibri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F12" w:rsidRPr="008E75C8" w:rsidRDefault="00D40F12" w:rsidP="00D40F12">
            <w:pPr>
              <w:ind w:left="-62" w:right="-16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E75C8">
              <w:rPr>
                <w:rFonts w:eastAsia="Calibri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F12" w:rsidRPr="008E75C8" w:rsidRDefault="00D40F12" w:rsidP="00D40F12">
            <w:pPr>
              <w:ind w:lef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E75C8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F12" w:rsidRPr="008E75C8" w:rsidRDefault="00E23F81" w:rsidP="00D40F12">
            <w:pPr>
              <w:ind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="00D40F12" w:rsidRPr="008E75C8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40F12">
              <w:rPr>
                <w:sz w:val="24"/>
                <w:szCs w:val="24"/>
              </w:rPr>
              <w:t>2640,0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  <w:vAlign w:val="bottom"/>
          </w:tcPr>
          <w:p w:rsidR="00D40F12" w:rsidRPr="00D32627" w:rsidRDefault="00D40F12" w:rsidP="00D40F1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13027,8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13027,8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13027,8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lastRenderedPageBreak/>
              <w:t xml:space="preserve">Обеспечение деятельности администрации/ аппарата Совета депутатов внутригородских </w:t>
            </w:r>
            <w:r w:rsidRPr="00D32627">
              <w:rPr>
                <w:bCs/>
                <w:color w:val="000000"/>
                <w:sz w:val="24"/>
                <w:szCs w:val="24"/>
              </w:rPr>
              <w:t xml:space="preserve">муниципальных образований   </w:t>
            </w:r>
            <w:r w:rsidRPr="00D32627">
              <w:rPr>
                <w:color w:val="000000"/>
                <w:sz w:val="24"/>
                <w:szCs w:val="24"/>
              </w:rPr>
              <w:t>в части содержания муниципальных служащих для решения вопросо</w:t>
            </w:r>
            <w:r>
              <w:rPr>
                <w:color w:val="000000"/>
                <w:sz w:val="24"/>
                <w:szCs w:val="24"/>
              </w:rPr>
              <w:t xml:space="preserve">в </w:t>
            </w:r>
            <w:r w:rsidRPr="00D32627">
              <w:rPr>
                <w:color w:val="000000"/>
                <w:sz w:val="24"/>
                <w:szCs w:val="24"/>
              </w:rPr>
              <w:t>местного значения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12655,0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12655,0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12655,0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40F12" w:rsidRPr="00D32627" w:rsidRDefault="00B37A74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8842,5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9027,5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9027,5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D40F12" w:rsidRPr="00D32627" w:rsidRDefault="00B37A74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8842,5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9027,5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9027,5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</w:t>
            </w:r>
            <w:r w:rsidR="00B37A74">
              <w:rPr>
                <w:sz w:val="24"/>
                <w:szCs w:val="24"/>
              </w:rPr>
              <w:t>7</w:t>
            </w:r>
            <w:r w:rsidR="00C74A22">
              <w:rPr>
                <w:sz w:val="24"/>
                <w:szCs w:val="24"/>
              </w:rPr>
              <w:t>7</w:t>
            </w:r>
            <w:r w:rsidR="00B37A74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3620,5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3620,5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</w:t>
            </w:r>
            <w:r w:rsidR="00B37A74">
              <w:rPr>
                <w:sz w:val="24"/>
                <w:szCs w:val="24"/>
              </w:rPr>
              <w:t>7</w:t>
            </w:r>
            <w:r w:rsidR="00B544EA">
              <w:rPr>
                <w:sz w:val="24"/>
                <w:szCs w:val="24"/>
              </w:rPr>
              <w:t>7</w:t>
            </w:r>
            <w:r w:rsidRPr="00D32627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3620,5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3620,5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1E5A5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1E5A5E">
              <w:rPr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бюджетные          ассигнования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D32627">
              <w:rPr>
                <w:color w:val="000000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35А0100100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Специальные расходы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35А0100100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880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267,5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32А0100000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267,5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32А0100000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870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267,5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31Б0100400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  <w:vAlign w:val="bottom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31Б0100400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31Б0100400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Обеспечение деятельности администрации / аппарата Совета депутатов внутригородского муниципального образования в части содержания муниципальных служащих для решения </w:t>
            </w:r>
            <w:r w:rsidRPr="00D32627">
              <w:rPr>
                <w:sz w:val="24"/>
                <w:szCs w:val="24"/>
              </w:rPr>
              <w:lastRenderedPageBreak/>
              <w:t>вопросов местного значения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>07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D40F12" w:rsidRPr="00D32627" w:rsidTr="00D91752">
        <w:trPr>
          <w:trHeight w:val="670"/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Праздничные и социально значимые мероприятия для населения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2549,9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 xml:space="preserve">СОЦИАЛЬНАЯ </w:t>
            </w:r>
          </w:p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1358,4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1358,4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1358,4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35П0101500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35П0101800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35П0101800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 01800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 xml:space="preserve">СРЕДСТВА МАССОВОЙ </w:t>
            </w:r>
            <w:r w:rsidRPr="00D32627">
              <w:rPr>
                <w:bCs/>
                <w:color w:val="000000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  <w:highlight w:val="green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lastRenderedPageBreak/>
              <w:t>Периодическая печать и издательства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  <w:highlight w:val="green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Информирование жителей муниципального образования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  <w:vAlign w:val="bottom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Информирование жителей муниципального образования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</w:tr>
      <w:tr w:rsidR="00D40F12" w:rsidRPr="00D32627" w:rsidTr="00D91752">
        <w:trPr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</w:tr>
      <w:tr w:rsidR="00D40F12" w:rsidRPr="00D32627" w:rsidTr="00D91752">
        <w:trPr>
          <w:jc w:val="center"/>
        </w:trPr>
        <w:tc>
          <w:tcPr>
            <w:tcW w:w="6521" w:type="dxa"/>
            <w:gridSpan w:val="5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Условно-утвержденные расходы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656,1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D40F12" w:rsidRPr="00D32627" w:rsidTr="00D91752">
        <w:trPr>
          <w:trHeight w:val="511"/>
          <w:jc w:val="center"/>
        </w:trPr>
        <w:tc>
          <w:tcPr>
            <w:tcW w:w="2977" w:type="dxa"/>
          </w:tcPr>
          <w:p w:rsidR="00D40F12" w:rsidRPr="00D32627" w:rsidRDefault="00D40F12" w:rsidP="00D40F12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D32627">
              <w:rPr>
                <w:b/>
                <w:color w:val="000000"/>
                <w:sz w:val="24"/>
                <w:szCs w:val="24"/>
              </w:rPr>
              <w:t xml:space="preserve">Итого расходы </w:t>
            </w: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40F12" w:rsidRPr="00D32627" w:rsidRDefault="00D40F12" w:rsidP="00D40F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40F12" w:rsidRPr="00D32627" w:rsidRDefault="00D40F12" w:rsidP="00D40F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32627">
              <w:rPr>
                <w:b/>
                <w:sz w:val="24"/>
                <w:szCs w:val="24"/>
              </w:rPr>
              <w:t>2</w:t>
            </w:r>
            <w:r w:rsidR="00AD2888">
              <w:rPr>
                <w:b/>
                <w:sz w:val="24"/>
                <w:szCs w:val="24"/>
              </w:rPr>
              <w:t>9392</w:t>
            </w:r>
            <w:r w:rsidRPr="00D32627">
              <w:rPr>
                <w:b/>
                <w:sz w:val="24"/>
                <w:szCs w:val="24"/>
              </w:rPr>
              <w:t>,8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D32627">
              <w:rPr>
                <w:b/>
                <w:sz w:val="24"/>
                <w:szCs w:val="24"/>
              </w:rPr>
              <w:t>24317,7</w:t>
            </w:r>
          </w:p>
        </w:tc>
        <w:tc>
          <w:tcPr>
            <w:tcW w:w="1134" w:type="dxa"/>
            <w:vAlign w:val="center"/>
          </w:tcPr>
          <w:p w:rsidR="00D40F12" w:rsidRPr="00D32627" w:rsidRDefault="00D40F12" w:rsidP="003116E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32627">
              <w:rPr>
                <w:b/>
                <w:sz w:val="24"/>
                <w:szCs w:val="24"/>
              </w:rPr>
              <w:t>24317,7</w:t>
            </w:r>
          </w:p>
        </w:tc>
      </w:tr>
    </w:tbl>
    <w:p w:rsidR="00EE52D6" w:rsidRDefault="00EE52D6" w:rsidP="00EE52D6">
      <w:pPr>
        <w:rPr>
          <w:sz w:val="24"/>
          <w:szCs w:val="24"/>
        </w:rPr>
      </w:pPr>
    </w:p>
    <w:p w:rsidR="00EE52D6" w:rsidRDefault="00EE52D6" w:rsidP="00EE52D6">
      <w:pPr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2D4DA8" w:rsidRDefault="002D4DA8" w:rsidP="00EE52D6">
      <w:pPr>
        <w:rPr>
          <w:sz w:val="24"/>
          <w:szCs w:val="24"/>
        </w:rPr>
      </w:pPr>
    </w:p>
    <w:p w:rsidR="002D4DA8" w:rsidRDefault="002D4DA8" w:rsidP="00EE52D6">
      <w:pPr>
        <w:rPr>
          <w:sz w:val="24"/>
          <w:szCs w:val="24"/>
        </w:rPr>
      </w:pPr>
    </w:p>
    <w:p w:rsidR="002D4DA8" w:rsidRDefault="002D4DA8" w:rsidP="00EE52D6">
      <w:pPr>
        <w:rPr>
          <w:sz w:val="24"/>
          <w:szCs w:val="24"/>
        </w:rPr>
      </w:pPr>
    </w:p>
    <w:p w:rsidR="002D4DA8" w:rsidRDefault="002D4DA8" w:rsidP="00EE52D6">
      <w:pPr>
        <w:rPr>
          <w:sz w:val="24"/>
          <w:szCs w:val="24"/>
        </w:rPr>
      </w:pPr>
    </w:p>
    <w:p w:rsidR="00EE16B7" w:rsidRDefault="00EE16B7" w:rsidP="00EE16B7">
      <w:pPr>
        <w:autoSpaceDE w:val="0"/>
        <w:autoSpaceDN w:val="0"/>
        <w:adjustRightInd w:val="0"/>
        <w:rPr>
          <w:rFonts w:eastAsia="Calibri"/>
          <w:b/>
        </w:rPr>
      </w:pPr>
    </w:p>
    <w:p w:rsidR="00313843" w:rsidRPr="00DC28C7" w:rsidRDefault="00313843" w:rsidP="00313843">
      <w:pPr>
        <w:ind w:left="5664"/>
        <w:jc w:val="both"/>
        <w:rPr>
          <w:rFonts w:eastAsia="Calibri"/>
          <w:bCs/>
          <w:sz w:val="24"/>
          <w:szCs w:val="24"/>
          <w:lang w:eastAsia="en-US"/>
        </w:rPr>
      </w:pPr>
      <w:r w:rsidRPr="00DC28C7">
        <w:rPr>
          <w:rFonts w:eastAsia="Calibri"/>
          <w:bCs/>
          <w:sz w:val="24"/>
          <w:szCs w:val="24"/>
          <w:lang w:eastAsia="en-US"/>
        </w:rPr>
        <w:lastRenderedPageBreak/>
        <w:t xml:space="preserve">Приложение </w:t>
      </w:r>
      <w:r>
        <w:rPr>
          <w:rFonts w:eastAsia="Calibri"/>
          <w:bCs/>
          <w:sz w:val="24"/>
          <w:szCs w:val="24"/>
          <w:lang w:eastAsia="en-US"/>
        </w:rPr>
        <w:t>2</w:t>
      </w:r>
    </w:p>
    <w:p w:rsidR="00313843" w:rsidRDefault="00313843" w:rsidP="00313843">
      <w:pPr>
        <w:ind w:left="5664"/>
        <w:jc w:val="both"/>
        <w:rPr>
          <w:rFonts w:eastAsia="Calibri"/>
          <w:bCs/>
          <w:sz w:val="24"/>
          <w:szCs w:val="24"/>
          <w:lang w:eastAsia="en-US"/>
        </w:rPr>
      </w:pPr>
      <w:r w:rsidRPr="00DC28C7">
        <w:rPr>
          <w:rFonts w:eastAsia="Calibri"/>
          <w:bCs/>
          <w:sz w:val="24"/>
          <w:szCs w:val="24"/>
          <w:lang w:eastAsia="en-US"/>
        </w:rPr>
        <w:t xml:space="preserve">к  решению Совета депутатов </w:t>
      </w:r>
    </w:p>
    <w:p w:rsidR="00313843" w:rsidRPr="00DC28C7" w:rsidRDefault="00313843" w:rsidP="00313843">
      <w:pPr>
        <w:ind w:left="5664"/>
        <w:jc w:val="both"/>
        <w:rPr>
          <w:rFonts w:eastAsia="Calibri"/>
          <w:bCs/>
          <w:sz w:val="24"/>
          <w:szCs w:val="24"/>
          <w:lang w:eastAsia="en-US"/>
        </w:rPr>
      </w:pPr>
      <w:r w:rsidRPr="00DC28C7">
        <w:rPr>
          <w:rFonts w:eastAsia="Calibri"/>
          <w:bCs/>
          <w:sz w:val="24"/>
          <w:szCs w:val="24"/>
          <w:lang w:eastAsia="en-US"/>
        </w:rPr>
        <w:t xml:space="preserve">муниципального округа </w:t>
      </w:r>
      <w:r>
        <w:rPr>
          <w:rFonts w:eastAsia="Calibri"/>
          <w:bCs/>
          <w:sz w:val="24"/>
          <w:szCs w:val="24"/>
          <w:lang w:eastAsia="en-US"/>
        </w:rPr>
        <w:t>Новогиреево</w:t>
      </w:r>
    </w:p>
    <w:p w:rsidR="00313843" w:rsidRPr="00DC28C7" w:rsidRDefault="00313843" w:rsidP="00313843">
      <w:pPr>
        <w:ind w:left="5664"/>
        <w:jc w:val="both"/>
        <w:rPr>
          <w:rFonts w:eastAsia="Calibri"/>
          <w:bCs/>
          <w:sz w:val="24"/>
          <w:szCs w:val="24"/>
          <w:lang w:eastAsia="en-US"/>
        </w:rPr>
      </w:pPr>
      <w:r w:rsidRPr="00DC28C7">
        <w:rPr>
          <w:rFonts w:eastAsia="Calibri"/>
          <w:bCs/>
          <w:sz w:val="24"/>
          <w:szCs w:val="24"/>
          <w:lang w:eastAsia="en-US"/>
        </w:rPr>
        <w:t>от    «</w:t>
      </w:r>
      <w:r w:rsidR="009D7D71">
        <w:rPr>
          <w:rFonts w:eastAsia="Calibri"/>
          <w:bCs/>
          <w:sz w:val="24"/>
          <w:szCs w:val="24"/>
          <w:lang w:eastAsia="en-US"/>
        </w:rPr>
        <w:t>20</w:t>
      </w:r>
      <w:r w:rsidRPr="00DC28C7">
        <w:rPr>
          <w:rFonts w:eastAsia="Calibri"/>
          <w:bCs/>
          <w:sz w:val="24"/>
          <w:szCs w:val="24"/>
          <w:lang w:eastAsia="en-US"/>
        </w:rPr>
        <w:t>»</w:t>
      </w:r>
      <w:r w:rsidR="009D7D71">
        <w:rPr>
          <w:rFonts w:eastAsia="Calibri"/>
          <w:bCs/>
          <w:sz w:val="24"/>
          <w:szCs w:val="24"/>
          <w:lang w:eastAsia="en-US"/>
        </w:rPr>
        <w:t xml:space="preserve"> июня 2023</w:t>
      </w:r>
      <w:r w:rsidR="00F05FD2">
        <w:rPr>
          <w:rFonts w:eastAsia="Calibri"/>
          <w:bCs/>
          <w:sz w:val="24"/>
          <w:szCs w:val="24"/>
          <w:lang w:eastAsia="en-US"/>
        </w:rPr>
        <w:t xml:space="preserve"> года № 02-08/23</w:t>
      </w:r>
    </w:p>
    <w:p w:rsidR="00313843" w:rsidRDefault="00313843" w:rsidP="00313843">
      <w:pPr>
        <w:autoSpaceDE w:val="0"/>
        <w:autoSpaceDN w:val="0"/>
        <w:adjustRightInd w:val="0"/>
        <w:rPr>
          <w:rFonts w:eastAsia="Calibri"/>
          <w:b/>
        </w:rPr>
      </w:pPr>
    </w:p>
    <w:p w:rsidR="00313843" w:rsidRPr="00D32627" w:rsidRDefault="00313843" w:rsidP="00313843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D32627">
        <w:rPr>
          <w:rFonts w:eastAsia="Calibri"/>
          <w:b/>
        </w:rPr>
        <w:t xml:space="preserve">Ведомственная структура расходов </w:t>
      </w:r>
    </w:p>
    <w:p w:rsidR="00313843" w:rsidRPr="00D32627" w:rsidRDefault="00313843" w:rsidP="00313843">
      <w:pPr>
        <w:autoSpaceDE w:val="0"/>
        <w:autoSpaceDN w:val="0"/>
        <w:adjustRightInd w:val="0"/>
        <w:jc w:val="center"/>
        <w:rPr>
          <w:b/>
        </w:rPr>
      </w:pPr>
      <w:r w:rsidRPr="00D32627">
        <w:rPr>
          <w:rFonts w:eastAsia="Calibri"/>
          <w:b/>
        </w:rPr>
        <w:t xml:space="preserve">бюджета </w:t>
      </w:r>
      <w:r w:rsidRPr="00D32627">
        <w:rPr>
          <w:b/>
        </w:rPr>
        <w:t xml:space="preserve">муниципального округа Новогиреево на 2023 год </w:t>
      </w:r>
    </w:p>
    <w:p w:rsidR="00313843" w:rsidRPr="00D32627" w:rsidRDefault="00313843" w:rsidP="00313843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D32627">
        <w:rPr>
          <w:b/>
          <w:bCs/>
        </w:rPr>
        <w:t>и плановый период 2024 и 2025 годов</w:t>
      </w:r>
    </w:p>
    <w:p w:rsidR="00313843" w:rsidRPr="00D32627" w:rsidRDefault="00313843" w:rsidP="00313843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32627">
        <w:rPr>
          <w:sz w:val="24"/>
          <w:szCs w:val="24"/>
        </w:rPr>
        <w:t>тыс.рублей</w:t>
      </w:r>
    </w:p>
    <w:tbl>
      <w:tblPr>
        <w:tblW w:w="10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709"/>
        <w:gridCol w:w="567"/>
        <w:gridCol w:w="567"/>
        <w:gridCol w:w="1759"/>
        <w:gridCol w:w="709"/>
        <w:gridCol w:w="1134"/>
        <w:gridCol w:w="1134"/>
        <w:gridCol w:w="1134"/>
      </w:tblGrid>
      <w:tr w:rsidR="00313843" w:rsidRPr="00D32627" w:rsidTr="00D91752">
        <w:trPr>
          <w:jc w:val="center"/>
        </w:trPr>
        <w:tc>
          <w:tcPr>
            <w:tcW w:w="297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Рз</w:t>
            </w:r>
          </w:p>
        </w:tc>
        <w:tc>
          <w:tcPr>
            <w:tcW w:w="567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ПР</w:t>
            </w:r>
          </w:p>
        </w:tc>
        <w:tc>
          <w:tcPr>
            <w:tcW w:w="175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709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ВР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313843" w:rsidRPr="00D32627" w:rsidRDefault="00313843" w:rsidP="00D9175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2025 год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32627">
              <w:rPr>
                <w:b/>
                <w:bCs/>
                <w:color w:val="000000"/>
                <w:sz w:val="24"/>
                <w:szCs w:val="24"/>
              </w:rPr>
              <w:t>аппарат Совета депутатов муниципального округа Новогиреево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32627">
              <w:rPr>
                <w:b/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3262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9392</w:t>
            </w:r>
            <w:r w:rsidRPr="00D32627">
              <w:rPr>
                <w:b/>
                <w:sz w:val="24"/>
                <w:szCs w:val="24"/>
              </w:rPr>
              <w:t>,8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D32627">
              <w:rPr>
                <w:b/>
                <w:sz w:val="24"/>
                <w:szCs w:val="24"/>
              </w:rPr>
              <w:t>24317,7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32627">
              <w:rPr>
                <w:b/>
                <w:sz w:val="24"/>
                <w:szCs w:val="24"/>
              </w:rPr>
              <w:t>24317,7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4644,5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19545,1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19545,1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8389,1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5954,0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5954,0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  <w:vAlign w:val="bottom"/>
          </w:tcPr>
          <w:p w:rsidR="00EE16B7" w:rsidRPr="00D32627" w:rsidRDefault="00EE16B7" w:rsidP="00EE16B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8295,9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8295,9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8295,9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5860,8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31А0100100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>Прочие расходы в сфере здравоохранения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  <w:vAlign w:val="bottom"/>
          </w:tcPr>
          <w:p w:rsidR="00EE16B7" w:rsidRPr="00D32627" w:rsidRDefault="00EE16B7" w:rsidP="00EE16B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  <w:vAlign w:val="bottom"/>
          </w:tcPr>
          <w:p w:rsidR="00EE16B7" w:rsidRPr="00D32627" w:rsidRDefault="00EE16B7" w:rsidP="00EE16B7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Расходы на выплаты персоналу государственных (муниципальных) органов 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93,2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ind w:firstLine="3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</w:t>
            </w:r>
            <w:r w:rsidRPr="00D32627">
              <w:rPr>
                <w:rFonts w:eastAsia="Batang"/>
                <w:sz w:val="24"/>
                <w:szCs w:val="24"/>
              </w:rPr>
              <w:t>А</w:t>
            </w:r>
            <w:r w:rsidRPr="00D32627">
              <w:rPr>
                <w:sz w:val="24"/>
                <w:szCs w:val="24"/>
              </w:rPr>
              <w:t>0100200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</w:t>
            </w:r>
            <w:r w:rsidRPr="00D32627">
              <w:rPr>
                <w:rFonts w:eastAsia="Batang"/>
                <w:sz w:val="24"/>
                <w:szCs w:val="24"/>
              </w:rPr>
              <w:t>А</w:t>
            </w:r>
            <w:r w:rsidRPr="00D32627">
              <w:rPr>
                <w:sz w:val="24"/>
                <w:szCs w:val="24"/>
              </w:rPr>
              <w:t>0100200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</w:t>
            </w:r>
            <w:r w:rsidRPr="00D32627">
              <w:rPr>
                <w:rFonts w:eastAsia="Batang"/>
                <w:sz w:val="24"/>
                <w:szCs w:val="24"/>
              </w:rPr>
              <w:t>А</w:t>
            </w:r>
            <w:r w:rsidRPr="00D32627">
              <w:rPr>
                <w:sz w:val="24"/>
                <w:szCs w:val="24"/>
              </w:rPr>
              <w:t>0100200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234,0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B7" w:rsidRPr="008E75C8" w:rsidRDefault="00033224" w:rsidP="00EE16B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F0FE3">
              <w:rPr>
                <w:sz w:val="24"/>
                <w:szCs w:val="24"/>
              </w:rPr>
              <w:t>Иной межбюджетный трансферт бюджетам внутригородских муниципальных образований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B7" w:rsidRPr="008E75C8" w:rsidRDefault="00EE16B7" w:rsidP="00EE16B7">
            <w:pPr>
              <w:ind w:lef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E75C8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B7" w:rsidRPr="008E75C8" w:rsidRDefault="00EE16B7" w:rsidP="00EE16B7">
            <w:pPr>
              <w:ind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40F12">
              <w:rPr>
                <w:sz w:val="24"/>
                <w:szCs w:val="24"/>
              </w:rPr>
              <w:t>2640,0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E16B7" w:rsidRPr="00D32627" w:rsidTr="00933D99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6B7" w:rsidRPr="008E75C8" w:rsidRDefault="00033224" w:rsidP="00EE16B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B03AD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B7" w:rsidRPr="008E75C8" w:rsidRDefault="00EE16B7" w:rsidP="00EE16B7">
            <w:pPr>
              <w:ind w:lef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E75C8">
              <w:rPr>
                <w:rFonts w:eastAsia="Calibri"/>
                <w:sz w:val="24"/>
                <w:szCs w:val="24"/>
                <w:lang w:eastAsia="en-US"/>
              </w:rPr>
              <w:t>33А0400100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B7" w:rsidRPr="008E75C8" w:rsidRDefault="00033224" w:rsidP="00EE16B7">
            <w:pPr>
              <w:ind w:right="-108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40F12">
              <w:rPr>
                <w:sz w:val="24"/>
                <w:szCs w:val="24"/>
              </w:rPr>
              <w:t>2640,0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  <w:vAlign w:val="bottom"/>
          </w:tcPr>
          <w:p w:rsidR="00EE16B7" w:rsidRPr="00D32627" w:rsidRDefault="00EE16B7" w:rsidP="00EE16B7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</w:t>
            </w:r>
            <w:r w:rsidRPr="00D32627">
              <w:rPr>
                <w:sz w:val="24"/>
                <w:szCs w:val="24"/>
              </w:rPr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13027,8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13027,8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13027,8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lastRenderedPageBreak/>
              <w:t xml:space="preserve">Обеспечение деятельности администрации/ аппарата Совета депутатов внутригородских </w:t>
            </w:r>
            <w:r w:rsidRPr="00D32627">
              <w:rPr>
                <w:bCs/>
                <w:color w:val="000000"/>
                <w:sz w:val="24"/>
                <w:szCs w:val="24"/>
              </w:rPr>
              <w:t xml:space="preserve">муниципальных образований </w:t>
            </w:r>
            <w:r w:rsidRPr="00D32627">
              <w:rPr>
                <w:color w:val="000000"/>
                <w:sz w:val="24"/>
                <w:szCs w:val="24"/>
              </w:rPr>
              <w:t>в части содержания муниципальных служащих для решения вопросов         местного значения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12655,0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12655,0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12055,0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EE16B7" w:rsidRPr="00D32627" w:rsidRDefault="00404C9F" w:rsidP="00EE1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8842,5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9027,5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9027,5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EE16B7" w:rsidRPr="00D32627" w:rsidRDefault="00404C9F" w:rsidP="00EE16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8842,5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9027,5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9027,5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EE16B7" w:rsidRPr="00D32627" w:rsidRDefault="00EC31B4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770,5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3620,5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3620,5</w:t>
            </w:r>
          </w:p>
        </w:tc>
      </w:tr>
      <w:tr w:rsidR="00EE16B7" w:rsidRPr="00D32627" w:rsidTr="00D91752">
        <w:trPr>
          <w:jc w:val="center"/>
        </w:trPr>
        <w:tc>
          <w:tcPr>
            <w:tcW w:w="2977" w:type="dxa"/>
          </w:tcPr>
          <w:p w:rsidR="00EE16B7" w:rsidRPr="00D32627" w:rsidRDefault="00EE16B7" w:rsidP="00EE16B7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EE16B7" w:rsidRPr="00D32627" w:rsidRDefault="00EE16B7" w:rsidP="00EE16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EE16B7" w:rsidRPr="00D32627" w:rsidRDefault="00EC31B4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770,5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3620,5</w:t>
            </w:r>
          </w:p>
        </w:tc>
        <w:tc>
          <w:tcPr>
            <w:tcW w:w="1134" w:type="dxa"/>
            <w:vAlign w:val="center"/>
          </w:tcPr>
          <w:p w:rsidR="00EE16B7" w:rsidRPr="00D32627" w:rsidRDefault="00EE16B7" w:rsidP="00EE16B7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3620,5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1E5A5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1E5A5E">
              <w:rPr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бюджетные               ассигнования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35Г0101100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372,8</w:t>
            </w:r>
          </w:p>
        </w:tc>
      </w:tr>
      <w:tr w:rsidR="00707748" w:rsidRPr="00D32627" w:rsidTr="00D91752">
        <w:trPr>
          <w:trHeight w:val="699"/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707748" w:rsidRPr="00D32627" w:rsidTr="00D91752">
        <w:trPr>
          <w:trHeight w:val="1120"/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35А0100100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35А0100100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880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11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267,5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11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32А0100000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267,5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11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32А0100000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870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267,5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243,2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31Б0100400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  <w:vAlign w:val="bottom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31Б0100400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31Б0100400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86,1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  <w:vAlign w:val="center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05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 xml:space="preserve">Обеспечение деятельности администрации / аппарата Совета депутатов внутригородского </w:t>
            </w:r>
            <w:r w:rsidRPr="00D32627">
              <w:rPr>
                <w:sz w:val="24"/>
                <w:szCs w:val="24"/>
              </w:rPr>
              <w:lastRenderedPageBreak/>
              <w:t>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05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05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05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31Б0100500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 xml:space="preserve">КУЛЬТУРА, </w:t>
            </w:r>
          </w:p>
          <w:p w:rsidR="00707748" w:rsidRPr="00D32627" w:rsidRDefault="00707748" w:rsidP="00707748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КИНЕМАТОГРАФИЯ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Праздничные и социально значимые мероприятия для населения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4</w:t>
            </w:r>
            <w:r w:rsidRPr="00D32627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1968,1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СОЦИАЛЬНАЯ           ПОЛИТИКА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1358,4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1358,4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1358,4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</w:tcPr>
          <w:p w:rsidR="00707748" w:rsidRPr="00D32627" w:rsidRDefault="00707748" w:rsidP="00707748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01</w:t>
            </w:r>
          </w:p>
        </w:tc>
        <w:tc>
          <w:tcPr>
            <w:tcW w:w="1759" w:type="dxa"/>
          </w:tcPr>
          <w:p w:rsidR="00707748" w:rsidRPr="00D32627" w:rsidRDefault="00707748" w:rsidP="00707748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35П0101500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540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746,4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06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06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35П0101800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06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 01800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 xml:space="preserve">Социальные выплаты </w:t>
            </w:r>
            <w:r w:rsidRPr="00D32627">
              <w:rPr>
                <w:color w:val="000000"/>
                <w:sz w:val="24"/>
                <w:szCs w:val="24"/>
              </w:rPr>
              <w:lastRenderedPageBreak/>
              <w:t>гражданам, кроме публичных нормативных социальных выплат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lastRenderedPageBreak/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06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35П0101800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612,0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00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740,0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Информирование жителей муниципального образования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35Е000300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  <w:vAlign w:val="bottom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02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40,0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Информирование жителей муниципального образования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35 0100300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</w:tr>
      <w:tr w:rsidR="00707748" w:rsidRPr="00D32627" w:rsidTr="00D91752">
        <w:trPr>
          <w:jc w:val="center"/>
        </w:trPr>
        <w:tc>
          <w:tcPr>
            <w:tcW w:w="2977" w:type="dxa"/>
          </w:tcPr>
          <w:p w:rsidR="00707748" w:rsidRPr="00D32627" w:rsidRDefault="00707748" w:rsidP="00707748">
            <w:pPr>
              <w:jc w:val="both"/>
              <w:rPr>
                <w:color w:val="000000"/>
                <w:sz w:val="24"/>
                <w:szCs w:val="24"/>
              </w:rPr>
            </w:pPr>
            <w:r w:rsidRPr="00D32627">
              <w:rPr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900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04</w:t>
            </w:r>
          </w:p>
        </w:tc>
        <w:tc>
          <w:tcPr>
            <w:tcW w:w="1759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35Е0100300</w:t>
            </w:r>
          </w:p>
        </w:tc>
        <w:tc>
          <w:tcPr>
            <w:tcW w:w="709" w:type="dxa"/>
            <w:vAlign w:val="center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700,0</w:t>
            </w:r>
          </w:p>
        </w:tc>
      </w:tr>
      <w:tr w:rsidR="00707748" w:rsidRPr="00D32627" w:rsidTr="00D91752">
        <w:trPr>
          <w:jc w:val="center"/>
        </w:trPr>
        <w:tc>
          <w:tcPr>
            <w:tcW w:w="7288" w:type="dxa"/>
            <w:gridSpan w:val="6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32627">
              <w:rPr>
                <w:bCs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656,1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sz w:val="24"/>
                <w:szCs w:val="24"/>
              </w:rPr>
            </w:pPr>
            <w:r w:rsidRPr="00D32627">
              <w:rPr>
                <w:sz w:val="24"/>
                <w:szCs w:val="24"/>
              </w:rPr>
              <w:t>1312,1</w:t>
            </w:r>
          </w:p>
        </w:tc>
      </w:tr>
      <w:tr w:rsidR="00707748" w:rsidRPr="00D32627" w:rsidTr="00D91752">
        <w:trPr>
          <w:jc w:val="center"/>
        </w:trPr>
        <w:tc>
          <w:tcPr>
            <w:tcW w:w="7288" w:type="dxa"/>
            <w:gridSpan w:val="6"/>
          </w:tcPr>
          <w:p w:rsidR="00707748" w:rsidRPr="00D32627" w:rsidRDefault="00707748" w:rsidP="007077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2627">
              <w:rPr>
                <w:b/>
                <w:bCs/>
                <w:color w:val="000000"/>
                <w:sz w:val="24"/>
                <w:szCs w:val="24"/>
              </w:rPr>
              <w:t>ИТОГО РАСХОДЫ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32627">
              <w:rPr>
                <w:b/>
                <w:sz w:val="24"/>
                <w:szCs w:val="24"/>
              </w:rPr>
              <w:t>2</w:t>
            </w:r>
            <w:r w:rsidR="008067B5">
              <w:rPr>
                <w:b/>
                <w:sz w:val="24"/>
                <w:szCs w:val="24"/>
              </w:rPr>
              <w:t>9392</w:t>
            </w:r>
            <w:r w:rsidRPr="00D32627">
              <w:rPr>
                <w:b/>
                <w:sz w:val="24"/>
                <w:szCs w:val="24"/>
              </w:rPr>
              <w:t>,8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D32627">
              <w:rPr>
                <w:b/>
                <w:sz w:val="24"/>
                <w:szCs w:val="24"/>
              </w:rPr>
              <w:t>24317,7</w:t>
            </w:r>
          </w:p>
        </w:tc>
        <w:tc>
          <w:tcPr>
            <w:tcW w:w="1134" w:type="dxa"/>
            <w:vAlign w:val="center"/>
          </w:tcPr>
          <w:p w:rsidR="00707748" w:rsidRPr="00D32627" w:rsidRDefault="00707748" w:rsidP="00707748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D32627">
              <w:rPr>
                <w:b/>
                <w:sz w:val="24"/>
                <w:szCs w:val="24"/>
              </w:rPr>
              <w:t>24317,7</w:t>
            </w:r>
          </w:p>
        </w:tc>
      </w:tr>
    </w:tbl>
    <w:p w:rsidR="00313843" w:rsidRPr="00D32627" w:rsidRDefault="00313843" w:rsidP="00313843">
      <w:pPr>
        <w:ind w:left="6804"/>
        <w:jc w:val="both"/>
        <w:rPr>
          <w:sz w:val="24"/>
          <w:szCs w:val="24"/>
        </w:rPr>
      </w:pPr>
    </w:p>
    <w:p w:rsidR="00313843" w:rsidRDefault="00313843" w:rsidP="00EE52D6">
      <w:pPr>
        <w:rPr>
          <w:sz w:val="24"/>
          <w:szCs w:val="24"/>
        </w:rPr>
      </w:pPr>
    </w:p>
    <w:p w:rsidR="00313843" w:rsidRPr="00EE52D6" w:rsidRDefault="00313843" w:rsidP="00EE52D6">
      <w:pPr>
        <w:rPr>
          <w:sz w:val="24"/>
          <w:szCs w:val="24"/>
        </w:rPr>
      </w:pPr>
    </w:p>
    <w:sectPr w:rsidR="00313843" w:rsidRPr="00EE52D6" w:rsidSect="00EE52D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914" w:rsidRDefault="00A16914" w:rsidP="00EE52D6">
      <w:r>
        <w:separator/>
      </w:r>
    </w:p>
  </w:endnote>
  <w:endnote w:type="continuationSeparator" w:id="1">
    <w:p w:rsidR="00A16914" w:rsidRDefault="00A16914" w:rsidP="00EE5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914" w:rsidRDefault="00A16914" w:rsidP="00EE52D6">
      <w:r>
        <w:separator/>
      </w:r>
    </w:p>
  </w:footnote>
  <w:footnote w:type="continuationSeparator" w:id="1">
    <w:p w:rsidR="00A16914" w:rsidRDefault="00A16914" w:rsidP="00EE52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BC7"/>
    <w:multiLevelType w:val="hybridMultilevel"/>
    <w:tmpl w:val="3EF0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E422D"/>
    <w:multiLevelType w:val="hybridMultilevel"/>
    <w:tmpl w:val="0F9AF7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DE423B5"/>
    <w:multiLevelType w:val="hybridMultilevel"/>
    <w:tmpl w:val="F6384B3C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EE22ED2"/>
    <w:multiLevelType w:val="hybridMultilevel"/>
    <w:tmpl w:val="37703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AC4F1A"/>
    <w:multiLevelType w:val="hybridMultilevel"/>
    <w:tmpl w:val="DE588F5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45AE2"/>
    <w:multiLevelType w:val="hybridMultilevel"/>
    <w:tmpl w:val="C2E2073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58329C"/>
    <w:multiLevelType w:val="hybridMultilevel"/>
    <w:tmpl w:val="FA96F2C4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7">
    <w:nsid w:val="1F652FE2"/>
    <w:multiLevelType w:val="hybridMultilevel"/>
    <w:tmpl w:val="B05AF5F0"/>
    <w:lvl w:ilvl="0" w:tplc="B4E4377A">
      <w:start w:val="1"/>
      <w:numFmt w:val="decimal"/>
      <w:lvlText w:val="%1"/>
      <w:lvlJc w:val="left"/>
      <w:pPr>
        <w:ind w:left="3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8">
    <w:nsid w:val="2A62319C"/>
    <w:multiLevelType w:val="hybridMultilevel"/>
    <w:tmpl w:val="763A1F6C"/>
    <w:lvl w:ilvl="0" w:tplc="63E00FB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2A7510AC"/>
    <w:multiLevelType w:val="multilevel"/>
    <w:tmpl w:val="DC8EBB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>
    <w:nsid w:val="3D010EE5"/>
    <w:multiLevelType w:val="hybridMultilevel"/>
    <w:tmpl w:val="780CEE60"/>
    <w:lvl w:ilvl="0" w:tplc="04190013">
      <w:start w:val="1"/>
      <w:numFmt w:val="upperRoman"/>
      <w:lvlText w:val="%1."/>
      <w:lvlJc w:val="right"/>
      <w:pPr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1">
    <w:nsid w:val="41581494"/>
    <w:multiLevelType w:val="hybridMultilevel"/>
    <w:tmpl w:val="38AC9552"/>
    <w:lvl w:ilvl="0" w:tplc="708AC11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4B4780"/>
    <w:multiLevelType w:val="hybridMultilevel"/>
    <w:tmpl w:val="3B9C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3583FB1"/>
    <w:multiLevelType w:val="hybridMultilevel"/>
    <w:tmpl w:val="26FC125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4175C24"/>
    <w:multiLevelType w:val="hybridMultilevel"/>
    <w:tmpl w:val="A47A7B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256D0C"/>
    <w:multiLevelType w:val="multilevel"/>
    <w:tmpl w:val="C1BE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5"/>
  </w:num>
  <w:num w:numId="5">
    <w:abstractNumId w:val="14"/>
  </w:num>
  <w:num w:numId="6">
    <w:abstractNumId w:val="3"/>
  </w:num>
  <w:num w:numId="7">
    <w:abstractNumId w:val="13"/>
  </w:num>
  <w:num w:numId="8">
    <w:abstractNumId w:val="12"/>
  </w:num>
  <w:num w:numId="9">
    <w:abstractNumId w:val="2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  <w:num w:numId="14">
    <w:abstractNumId w:val="8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A4A"/>
    <w:rsid w:val="00033224"/>
    <w:rsid w:val="000B40D6"/>
    <w:rsid w:val="000C0EA1"/>
    <w:rsid w:val="000C3E27"/>
    <w:rsid w:val="000C7943"/>
    <w:rsid w:val="000E2558"/>
    <w:rsid w:val="00100C41"/>
    <w:rsid w:val="001E5A5E"/>
    <w:rsid w:val="002A7B8E"/>
    <w:rsid w:val="002B741C"/>
    <w:rsid w:val="002D4DA8"/>
    <w:rsid w:val="0030455B"/>
    <w:rsid w:val="003116E2"/>
    <w:rsid w:val="00313843"/>
    <w:rsid w:val="003B7638"/>
    <w:rsid w:val="00404C9F"/>
    <w:rsid w:val="00413720"/>
    <w:rsid w:val="00434358"/>
    <w:rsid w:val="00513769"/>
    <w:rsid w:val="00536AAE"/>
    <w:rsid w:val="0058697C"/>
    <w:rsid w:val="00596164"/>
    <w:rsid w:val="005C4698"/>
    <w:rsid w:val="006007B3"/>
    <w:rsid w:val="0066456D"/>
    <w:rsid w:val="00675163"/>
    <w:rsid w:val="006C4D43"/>
    <w:rsid w:val="00704971"/>
    <w:rsid w:val="00707748"/>
    <w:rsid w:val="007211D0"/>
    <w:rsid w:val="007361E4"/>
    <w:rsid w:val="00786DFD"/>
    <w:rsid w:val="007A7ED7"/>
    <w:rsid w:val="007F4FB3"/>
    <w:rsid w:val="008067B5"/>
    <w:rsid w:val="00883D77"/>
    <w:rsid w:val="008D58B5"/>
    <w:rsid w:val="00933D99"/>
    <w:rsid w:val="00975B07"/>
    <w:rsid w:val="009B32F2"/>
    <w:rsid w:val="009D7D71"/>
    <w:rsid w:val="009F339F"/>
    <w:rsid w:val="009F42BB"/>
    <w:rsid w:val="009F65D7"/>
    <w:rsid w:val="00A00A4A"/>
    <w:rsid w:val="00A16914"/>
    <w:rsid w:val="00AA78E3"/>
    <w:rsid w:val="00AD2888"/>
    <w:rsid w:val="00B34B1C"/>
    <w:rsid w:val="00B37A74"/>
    <w:rsid w:val="00B544EA"/>
    <w:rsid w:val="00B66050"/>
    <w:rsid w:val="00BB0785"/>
    <w:rsid w:val="00C00E04"/>
    <w:rsid w:val="00C74A22"/>
    <w:rsid w:val="00C91CFF"/>
    <w:rsid w:val="00CB252B"/>
    <w:rsid w:val="00D21E3F"/>
    <w:rsid w:val="00D40F12"/>
    <w:rsid w:val="00D61F1E"/>
    <w:rsid w:val="00D85E29"/>
    <w:rsid w:val="00D91752"/>
    <w:rsid w:val="00E23F81"/>
    <w:rsid w:val="00E842D1"/>
    <w:rsid w:val="00EC31B4"/>
    <w:rsid w:val="00EE16B7"/>
    <w:rsid w:val="00EE52D6"/>
    <w:rsid w:val="00EF46F6"/>
    <w:rsid w:val="00F05FD2"/>
    <w:rsid w:val="00F20622"/>
    <w:rsid w:val="00F744FD"/>
    <w:rsid w:val="00FB6BF0"/>
    <w:rsid w:val="00FF3CAD"/>
    <w:rsid w:val="00FF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4A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2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52D6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E52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52D6"/>
    <w:rPr>
      <w:rFonts w:eastAsia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52D6"/>
  </w:style>
  <w:style w:type="numbering" w:customStyle="1" w:styleId="11">
    <w:name w:val="Нет списка11"/>
    <w:next w:val="a2"/>
    <w:uiPriority w:val="99"/>
    <w:semiHidden/>
    <w:unhideWhenUsed/>
    <w:rsid w:val="00EE52D6"/>
  </w:style>
  <w:style w:type="numbering" w:customStyle="1" w:styleId="111">
    <w:name w:val="Нет списка111"/>
    <w:next w:val="a2"/>
    <w:semiHidden/>
    <w:rsid w:val="00EE52D6"/>
  </w:style>
  <w:style w:type="paragraph" w:customStyle="1" w:styleId="a7">
    <w:name w:val="Знак Знак Знак Знак Знак Знак Знак Знак Знак Знак"/>
    <w:basedOn w:val="a"/>
    <w:rsid w:val="00EE52D6"/>
    <w:pPr>
      <w:shd w:val="clear" w:color="auto" w:fill="FFFFFF"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Таблицы (моноширинный)"/>
    <w:basedOn w:val="a"/>
    <w:next w:val="a"/>
    <w:rsid w:val="00EE52D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rsid w:val="00EE52D6"/>
    <w:pPr>
      <w:spacing w:before="240" w:after="240" w:line="360" w:lineRule="atLeast"/>
    </w:pPr>
    <w:rPr>
      <w:sz w:val="29"/>
      <w:szCs w:val="29"/>
    </w:rPr>
  </w:style>
  <w:style w:type="table" w:styleId="aa">
    <w:name w:val="Table Grid"/>
    <w:basedOn w:val="a1"/>
    <w:uiPriority w:val="59"/>
    <w:rsid w:val="00EE52D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E52D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lang w:eastAsia="ru-RU"/>
    </w:rPr>
  </w:style>
  <w:style w:type="paragraph" w:customStyle="1" w:styleId="ConsPlusNonformat">
    <w:name w:val="ConsPlusNonformat"/>
    <w:rsid w:val="00EE52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Знак Знак Знак Знак Знак Знак Знак Знак Знак"/>
    <w:basedOn w:val="a"/>
    <w:rsid w:val="00EE52D6"/>
    <w:pPr>
      <w:shd w:val="clear" w:color="auto" w:fill="FFFFFF"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EE52D6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E52D6"/>
    <w:rPr>
      <w:rFonts w:ascii="Tahoma" w:eastAsia="Times New Roman" w:hAnsi="Tahoma"/>
      <w:sz w:val="16"/>
      <w:szCs w:val="16"/>
    </w:rPr>
  </w:style>
  <w:style w:type="character" w:customStyle="1" w:styleId="apple-converted-space">
    <w:name w:val="apple-converted-space"/>
    <w:rsid w:val="00EE52D6"/>
  </w:style>
  <w:style w:type="table" w:customStyle="1" w:styleId="10">
    <w:name w:val="Сетка таблицы1"/>
    <w:basedOn w:val="a1"/>
    <w:next w:val="aa"/>
    <w:uiPriority w:val="59"/>
    <w:rsid w:val="00EE52D6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EE52D6"/>
  </w:style>
  <w:style w:type="table" w:customStyle="1" w:styleId="20">
    <w:name w:val="Сетка таблицы2"/>
    <w:basedOn w:val="a1"/>
    <w:next w:val="aa"/>
    <w:rsid w:val="00EE52D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uiPriority w:val="59"/>
    <w:rsid w:val="00EE52D6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EE52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">
    <w:name w:val="Сетка таблицы3"/>
    <w:basedOn w:val="a1"/>
    <w:next w:val="aa"/>
    <w:uiPriority w:val="59"/>
    <w:rsid w:val="00EE52D6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line number"/>
    <w:basedOn w:val="a0"/>
    <w:uiPriority w:val="99"/>
    <w:semiHidden/>
    <w:unhideWhenUsed/>
    <w:rsid w:val="00EE52D6"/>
  </w:style>
  <w:style w:type="character" w:styleId="af0">
    <w:name w:val="Hyperlink"/>
    <w:basedOn w:val="a0"/>
    <w:uiPriority w:val="99"/>
    <w:unhideWhenUsed/>
    <w:rsid w:val="000C0E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0EA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-novogiree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Валентина</cp:lastModifiedBy>
  <cp:revision>3</cp:revision>
  <dcterms:created xsi:type="dcterms:W3CDTF">2023-06-08T13:44:00Z</dcterms:created>
  <dcterms:modified xsi:type="dcterms:W3CDTF">2023-06-08T14:33:00Z</dcterms:modified>
</cp:coreProperties>
</file>